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65" w:rsidRDefault="00386B65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731B" w:rsidRPr="00D21A58" w:rsidRDefault="00EF731B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CONSELHO SUPERIOR DA DEFENSORIA PÚBLICA</w:t>
      </w:r>
    </w:p>
    <w:p w:rsidR="008B0E5D" w:rsidRPr="00D21A58" w:rsidRDefault="008B0E5D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D21A58" w:rsidRDefault="00B656B7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21A58">
        <w:rPr>
          <w:bCs/>
          <w:sz w:val="22"/>
          <w:szCs w:val="22"/>
        </w:rPr>
        <w:t xml:space="preserve">Pauta </w:t>
      </w:r>
      <w:r w:rsidR="003540E5" w:rsidRPr="00D21A58">
        <w:rPr>
          <w:bCs/>
          <w:sz w:val="22"/>
          <w:szCs w:val="22"/>
        </w:rPr>
        <w:t>da</w:t>
      </w:r>
      <w:r w:rsidR="009B1131" w:rsidRPr="00D21A58">
        <w:rPr>
          <w:bCs/>
          <w:sz w:val="22"/>
          <w:szCs w:val="22"/>
        </w:rPr>
        <w:t xml:space="preserve"> </w:t>
      </w:r>
      <w:r w:rsidR="00431D9E" w:rsidRPr="00D21A58">
        <w:rPr>
          <w:bCs/>
          <w:sz w:val="22"/>
          <w:szCs w:val="22"/>
        </w:rPr>
        <w:t>1</w:t>
      </w:r>
      <w:r w:rsidR="00236F84" w:rsidRPr="00D21A58">
        <w:rPr>
          <w:bCs/>
          <w:sz w:val="22"/>
          <w:szCs w:val="22"/>
        </w:rPr>
        <w:t>4</w:t>
      </w:r>
      <w:r w:rsidRPr="00D21A58">
        <w:rPr>
          <w:bCs/>
          <w:sz w:val="22"/>
          <w:szCs w:val="22"/>
        </w:rPr>
        <w:t>9</w:t>
      </w:r>
      <w:r w:rsidR="008E5B12" w:rsidRPr="00D21A58">
        <w:rPr>
          <w:bCs/>
          <w:sz w:val="22"/>
          <w:szCs w:val="22"/>
        </w:rPr>
        <w:t>ª Sessão do Conselho Superior da Defensoria Pública</w:t>
      </w:r>
    </w:p>
    <w:p w:rsidR="008E5B12" w:rsidRPr="00D21A58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D21A58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Data da realização:</w:t>
      </w:r>
      <w:r w:rsidR="00651F0C" w:rsidRPr="00D21A58">
        <w:rPr>
          <w:sz w:val="22"/>
          <w:szCs w:val="22"/>
        </w:rPr>
        <w:t xml:space="preserve"> </w:t>
      </w:r>
      <w:r w:rsidR="00B656B7" w:rsidRPr="00D21A58">
        <w:rPr>
          <w:sz w:val="22"/>
          <w:szCs w:val="22"/>
        </w:rPr>
        <w:t>24/</w:t>
      </w:r>
      <w:r w:rsidR="00847606" w:rsidRPr="00D21A58">
        <w:rPr>
          <w:sz w:val="22"/>
          <w:szCs w:val="22"/>
        </w:rPr>
        <w:t>0</w:t>
      </w:r>
      <w:r w:rsidR="009E19A5" w:rsidRPr="00D21A58">
        <w:rPr>
          <w:sz w:val="22"/>
          <w:szCs w:val="22"/>
        </w:rPr>
        <w:t>7</w:t>
      </w:r>
      <w:r w:rsidRPr="00D21A58">
        <w:rPr>
          <w:sz w:val="22"/>
          <w:szCs w:val="22"/>
        </w:rPr>
        <w:t>/200</w:t>
      </w:r>
      <w:r w:rsidR="00847606" w:rsidRPr="00D21A58">
        <w:rPr>
          <w:sz w:val="22"/>
          <w:szCs w:val="22"/>
        </w:rPr>
        <w:t>9</w:t>
      </w:r>
      <w:r w:rsidRPr="00D21A58">
        <w:rPr>
          <w:sz w:val="22"/>
          <w:szCs w:val="22"/>
        </w:rPr>
        <w:t xml:space="preserve"> –</w:t>
      </w:r>
      <w:r w:rsidR="00483A18" w:rsidRPr="00D21A58">
        <w:rPr>
          <w:sz w:val="22"/>
          <w:szCs w:val="22"/>
        </w:rPr>
        <w:t xml:space="preserve"> </w:t>
      </w:r>
      <w:r w:rsidR="00BE22C5" w:rsidRPr="00D21A58">
        <w:rPr>
          <w:sz w:val="22"/>
          <w:szCs w:val="22"/>
        </w:rPr>
        <w:t>09</w:t>
      </w:r>
      <w:r w:rsidR="00A300C9" w:rsidRPr="00D21A58">
        <w:rPr>
          <w:sz w:val="22"/>
          <w:szCs w:val="22"/>
        </w:rPr>
        <w:t>:</w:t>
      </w:r>
      <w:r w:rsidR="003834E8" w:rsidRPr="00D21A58">
        <w:rPr>
          <w:sz w:val="22"/>
          <w:szCs w:val="22"/>
        </w:rPr>
        <w:t>00</w:t>
      </w:r>
      <w:r w:rsidR="00E422B1" w:rsidRPr="00D21A58">
        <w:rPr>
          <w:sz w:val="22"/>
          <w:szCs w:val="22"/>
        </w:rPr>
        <w:t xml:space="preserve"> </w:t>
      </w:r>
      <w:r w:rsidR="003834E8" w:rsidRPr="00D21A58">
        <w:rPr>
          <w:sz w:val="22"/>
          <w:szCs w:val="22"/>
        </w:rPr>
        <w:t>min</w:t>
      </w:r>
    </w:p>
    <w:p w:rsidR="00462FA2" w:rsidRPr="00D21A58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Local: Sala de reuniões da CGA – Rua Boa Vista, 103, 7º andar</w:t>
      </w:r>
    </w:p>
    <w:p w:rsidR="00FB3BA2" w:rsidRPr="00D21A58" w:rsidRDefault="00FB3B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D21A58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Hora do Expediente:</w:t>
      </w:r>
    </w:p>
    <w:p w:rsidR="008E5B12" w:rsidRPr="00D21A58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D21A58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Leitura e aprovação de ata da sessão anterior</w:t>
      </w:r>
    </w:p>
    <w:p w:rsidR="0052170F" w:rsidRPr="00D21A58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Comunicações da Presidência</w:t>
      </w:r>
    </w:p>
    <w:p w:rsidR="0052170F" w:rsidRPr="00D21A58" w:rsidRDefault="0052170F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C</w:t>
      </w:r>
      <w:r w:rsidR="00462FA2" w:rsidRPr="00D21A58">
        <w:rPr>
          <w:sz w:val="22"/>
          <w:szCs w:val="22"/>
        </w:rPr>
        <w:t>omunicações da Secretaria</w:t>
      </w:r>
    </w:p>
    <w:p w:rsidR="0052170F" w:rsidRPr="00D21A58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Momento aberto</w:t>
      </w:r>
    </w:p>
    <w:p w:rsidR="00462FA2" w:rsidRPr="00D21A58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Manifestações dos Conselheiros sobre assuntos diversos</w:t>
      </w:r>
    </w:p>
    <w:p w:rsidR="00462FA2" w:rsidRPr="00D21A58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D21A58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21A58">
        <w:rPr>
          <w:sz w:val="22"/>
          <w:szCs w:val="22"/>
        </w:rPr>
        <w:t>Ordem do Dia</w:t>
      </w:r>
    </w:p>
    <w:p w:rsidR="00543DB6" w:rsidRPr="00D21A58" w:rsidRDefault="00543DB6" w:rsidP="00AF081E">
      <w:pPr>
        <w:jc w:val="both"/>
        <w:rPr>
          <w:bCs/>
          <w:sz w:val="22"/>
          <w:szCs w:val="22"/>
        </w:rPr>
      </w:pPr>
    </w:p>
    <w:p w:rsidR="00061924" w:rsidRPr="00D21A58" w:rsidRDefault="00061924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CSDP nº 244/09 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Núcleo Especializado da Infância e Juventude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Ações para instrumentalização de princípio constitucional.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Relator: Conselheiro Fernando Roberto Faria 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CSDP nº 296/09 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Corregedor - Geral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Proposta de alteração da Deliberação CSDP nº 26, de 21 de dezembro de 2006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Mônica de Melo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CSDP nº 1038/09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Interessada: Defensora Pública-Geral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Proposta de Deliberação para disciplinar a declaração de bens</w:t>
      </w:r>
    </w:p>
    <w:p w:rsidR="00386B65" w:rsidRPr="00D21A58" w:rsidRDefault="00975BCB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</w:t>
      </w:r>
      <w:r w:rsidR="00386B65" w:rsidRPr="00D21A58">
        <w:rPr>
          <w:sz w:val="22"/>
          <w:szCs w:val="22"/>
        </w:rPr>
        <w:t xml:space="preserve"> Tiago Fensterseifer</w:t>
      </w:r>
    </w:p>
    <w:p w:rsidR="00386B65" w:rsidRPr="00D21A58" w:rsidRDefault="00386B65" w:rsidP="00386B65">
      <w:pPr>
        <w:rPr>
          <w:sz w:val="22"/>
          <w:szCs w:val="22"/>
        </w:rPr>
      </w:pPr>
    </w:p>
    <w:p w:rsidR="00061924" w:rsidRPr="00D21A58" w:rsidRDefault="00061924" w:rsidP="00061924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 xml:space="preserve">CSDP nº </w:t>
      </w:r>
      <w:r w:rsidRPr="00D21A58">
        <w:rPr>
          <w:bCs/>
          <w:color w:val="000000"/>
          <w:sz w:val="22"/>
          <w:szCs w:val="22"/>
        </w:rPr>
        <w:t xml:space="preserve">1025/09 </w:t>
      </w:r>
    </w:p>
    <w:p w:rsidR="00061924" w:rsidRPr="00D21A58" w:rsidRDefault="00061924" w:rsidP="00061924">
      <w:pPr>
        <w:rPr>
          <w:color w:val="000000"/>
          <w:sz w:val="22"/>
          <w:szCs w:val="22"/>
        </w:rPr>
      </w:pPr>
      <w:r w:rsidRPr="00D21A58">
        <w:rPr>
          <w:bCs/>
          <w:color w:val="000000"/>
          <w:sz w:val="22"/>
          <w:szCs w:val="22"/>
        </w:rPr>
        <w:t>Interessada:</w:t>
      </w:r>
      <w:r w:rsidRPr="00D21A58">
        <w:rPr>
          <w:color w:val="000000"/>
          <w:sz w:val="22"/>
          <w:szCs w:val="22"/>
        </w:rPr>
        <w:t xml:space="preserve"> Terceira Subdefensora-Geral</w:t>
      </w:r>
    </w:p>
    <w:p w:rsidR="00061924" w:rsidRPr="00D21A58" w:rsidRDefault="00061924" w:rsidP="00061924">
      <w:pPr>
        <w:rPr>
          <w:color w:val="000000"/>
          <w:sz w:val="22"/>
          <w:szCs w:val="22"/>
        </w:rPr>
      </w:pPr>
      <w:r w:rsidRPr="00D21A58">
        <w:rPr>
          <w:bCs/>
          <w:color w:val="000000"/>
          <w:sz w:val="22"/>
          <w:szCs w:val="22"/>
        </w:rPr>
        <w:t>Assunto:</w:t>
      </w:r>
      <w:r w:rsidRPr="00D21A58">
        <w:rPr>
          <w:color w:val="000000"/>
          <w:sz w:val="22"/>
          <w:szCs w:val="22"/>
        </w:rPr>
        <w:t xml:space="preserve"> Proposta de Deliberação para alterações na divisão da regionais</w:t>
      </w:r>
    </w:p>
    <w:p w:rsidR="00061924" w:rsidRPr="00D21A58" w:rsidRDefault="00061924" w:rsidP="00061924">
      <w:pPr>
        <w:rPr>
          <w:sz w:val="22"/>
          <w:szCs w:val="22"/>
        </w:rPr>
      </w:pPr>
      <w:r w:rsidRPr="00D21A58">
        <w:rPr>
          <w:bCs/>
          <w:color w:val="000000"/>
          <w:sz w:val="22"/>
          <w:szCs w:val="22"/>
        </w:rPr>
        <w:t>Relator</w:t>
      </w:r>
      <w:r w:rsidR="00975BCB" w:rsidRPr="00D21A58">
        <w:rPr>
          <w:bCs/>
          <w:color w:val="000000"/>
          <w:sz w:val="22"/>
          <w:szCs w:val="22"/>
        </w:rPr>
        <w:t>a</w:t>
      </w:r>
      <w:r w:rsidRPr="00D21A58">
        <w:rPr>
          <w:bCs/>
          <w:color w:val="000000"/>
          <w:sz w:val="22"/>
          <w:szCs w:val="22"/>
        </w:rPr>
        <w:t>:</w:t>
      </w:r>
      <w:r w:rsidRPr="00D21A58">
        <w:rPr>
          <w:sz w:val="22"/>
          <w:szCs w:val="22"/>
        </w:rPr>
        <w:t xml:space="preserve"> </w:t>
      </w:r>
      <w:r w:rsidR="00975BCB" w:rsidRPr="00D21A58">
        <w:rPr>
          <w:sz w:val="22"/>
          <w:szCs w:val="22"/>
        </w:rPr>
        <w:t xml:space="preserve">Conselheira </w:t>
      </w:r>
      <w:r w:rsidRPr="00D21A58">
        <w:rPr>
          <w:sz w:val="22"/>
          <w:szCs w:val="22"/>
        </w:rPr>
        <w:t>M</w:t>
      </w:r>
      <w:r w:rsidR="0020737E">
        <w:rPr>
          <w:sz w:val="22"/>
          <w:szCs w:val="22"/>
        </w:rPr>
        <w:t>ô</w:t>
      </w:r>
      <w:r w:rsidRPr="00D21A58">
        <w:rPr>
          <w:sz w:val="22"/>
          <w:szCs w:val="22"/>
        </w:rPr>
        <w:t>nica de Melo</w:t>
      </w:r>
    </w:p>
    <w:p w:rsidR="00061924" w:rsidRPr="00D21A58" w:rsidRDefault="00061924" w:rsidP="00061924">
      <w:pPr>
        <w:rPr>
          <w:sz w:val="22"/>
          <w:szCs w:val="22"/>
        </w:rPr>
      </w:pPr>
    </w:p>
    <w:p w:rsidR="00061924" w:rsidRPr="00D21A58" w:rsidRDefault="00061924" w:rsidP="00061924">
      <w:pPr>
        <w:jc w:val="both"/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 xml:space="preserve">CSDP nº </w:t>
      </w:r>
      <w:r w:rsidRPr="00D21A58">
        <w:rPr>
          <w:bCs/>
          <w:color w:val="000000"/>
          <w:sz w:val="22"/>
          <w:szCs w:val="22"/>
        </w:rPr>
        <w:t xml:space="preserve">1030/09 </w:t>
      </w:r>
    </w:p>
    <w:p w:rsidR="00061924" w:rsidRPr="00D21A58" w:rsidRDefault="00061924" w:rsidP="00061924">
      <w:pPr>
        <w:jc w:val="both"/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 xml:space="preserve">Interessado: </w:t>
      </w:r>
      <w:r w:rsidRPr="00D21A58">
        <w:rPr>
          <w:color w:val="000000"/>
          <w:sz w:val="22"/>
          <w:szCs w:val="22"/>
        </w:rPr>
        <w:t>Alexei Hermann de Carvalho Kirchhoff</w:t>
      </w:r>
    </w:p>
    <w:p w:rsidR="00061924" w:rsidRPr="00D21A58" w:rsidRDefault="00061924" w:rsidP="00061924">
      <w:pPr>
        <w:jc w:val="both"/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 xml:space="preserve">Assunto: </w:t>
      </w:r>
      <w:r w:rsidRPr="00D21A58">
        <w:rPr>
          <w:color w:val="000000"/>
          <w:sz w:val="22"/>
          <w:szCs w:val="22"/>
        </w:rPr>
        <w:t>Recurso contra a homologação da lista de promoção dos Defensores Públicos de nível I para nível II.</w:t>
      </w:r>
    </w:p>
    <w:p w:rsidR="00061924" w:rsidRPr="00D21A58" w:rsidRDefault="00061924" w:rsidP="00061924">
      <w:pPr>
        <w:jc w:val="both"/>
        <w:rPr>
          <w:sz w:val="22"/>
          <w:szCs w:val="22"/>
        </w:rPr>
      </w:pPr>
      <w:r w:rsidRPr="00D21A58">
        <w:rPr>
          <w:sz w:val="22"/>
          <w:szCs w:val="22"/>
        </w:rPr>
        <w:t>Relator</w:t>
      </w:r>
      <w:r w:rsidR="00975BCB" w:rsidRPr="00D21A58">
        <w:rPr>
          <w:sz w:val="22"/>
          <w:szCs w:val="22"/>
        </w:rPr>
        <w:t>a</w:t>
      </w:r>
      <w:r w:rsidRPr="00D21A58">
        <w:rPr>
          <w:sz w:val="22"/>
          <w:szCs w:val="22"/>
        </w:rPr>
        <w:t xml:space="preserve">: </w:t>
      </w:r>
      <w:r w:rsidR="00975BCB" w:rsidRPr="00D21A58">
        <w:rPr>
          <w:sz w:val="22"/>
          <w:szCs w:val="22"/>
        </w:rPr>
        <w:t xml:space="preserve">Conselheira </w:t>
      </w:r>
      <w:r w:rsidRPr="00D21A58">
        <w:rPr>
          <w:sz w:val="22"/>
          <w:szCs w:val="22"/>
        </w:rPr>
        <w:t>Denise Nakano Veronezi</w:t>
      </w:r>
    </w:p>
    <w:p w:rsidR="00061924" w:rsidRDefault="00061924" w:rsidP="00386B65">
      <w:pPr>
        <w:rPr>
          <w:sz w:val="22"/>
          <w:szCs w:val="22"/>
        </w:rPr>
      </w:pPr>
    </w:p>
    <w:p w:rsidR="007D6138" w:rsidRDefault="007D6138" w:rsidP="00386B65">
      <w:pPr>
        <w:rPr>
          <w:sz w:val="22"/>
          <w:szCs w:val="22"/>
        </w:rPr>
      </w:pPr>
      <w:r>
        <w:rPr>
          <w:sz w:val="22"/>
          <w:szCs w:val="22"/>
        </w:rPr>
        <w:t>CSDP nº 1046/09</w:t>
      </w:r>
    </w:p>
    <w:p w:rsidR="007D6138" w:rsidRDefault="007D6138" w:rsidP="00386B65">
      <w:pPr>
        <w:rPr>
          <w:sz w:val="22"/>
          <w:szCs w:val="22"/>
        </w:rPr>
      </w:pPr>
      <w:r>
        <w:rPr>
          <w:sz w:val="22"/>
          <w:szCs w:val="22"/>
        </w:rPr>
        <w:t>Interessados: Fernando Vernice dos Anjos e Eleonora Nanni Lucenti</w:t>
      </w:r>
    </w:p>
    <w:p w:rsidR="007D6138" w:rsidRDefault="007D6138" w:rsidP="00386B65">
      <w:pPr>
        <w:rPr>
          <w:sz w:val="22"/>
          <w:szCs w:val="22"/>
        </w:rPr>
      </w:pPr>
      <w:r>
        <w:rPr>
          <w:sz w:val="22"/>
          <w:szCs w:val="22"/>
        </w:rPr>
        <w:t>Assunto: Pedido de remoção por permuta</w:t>
      </w:r>
    </w:p>
    <w:p w:rsidR="007D6138" w:rsidRDefault="007D6138" w:rsidP="00386B65">
      <w:pPr>
        <w:rPr>
          <w:sz w:val="22"/>
          <w:szCs w:val="22"/>
        </w:rPr>
      </w:pPr>
      <w:r>
        <w:rPr>
          <w:sz w:val="22"/>
          <w:szCs w:val="22"/>
        </w:rPr>
        <w:t>Relator: Conselheiro Davi Eduardo Depiné Filho</w:t>
      </w:r>
    </w:p>
    <w:p w:rsidR="007D6138" w:rsidRDefault="007D6138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153/07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Jamal Chokr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lastRenderedPageBreak/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103/08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João Paulo dos Santos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090/08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Alandeson de Jesus Vidal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C556A8" w:rsidRPr="00D21A58" w:rsidRDefault="00C556A8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078/08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Luiz Eduardo de Toledo Coelho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064/07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Paulo Eduardo Pereira Rodrigues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140/07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Interessada: Fabiana Botelho Zapata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129/07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Interessada: Paula Hungria Aagaard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151/07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Interessada: Fabiana Camargo Miranda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144/07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Interessada: Carolina Rangel Nogueira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p w:rsidR="00386B65" w:rsidRPr="00D21A58" w:rsidRDefault="00386B65" w:rsidP="00386B65">
      <w:pPr>
        <w:rPr>
          <w:sz w:val="22"/>
          <w:szCs w:val="22"/>
        </w:rPr>
      </w:pP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CGDP-CEAEP nº 031/07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Interessada: Juliana Garcia Popic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Julio Cesar Tanone</w:t>
      </w: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7D6138" w:rsidRPr="00D21A58" w:rsidTr="00E92E6F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7D6138" w:rsidRPr="00D21A58" w:rsidRDefault="007D6138" w:rsidP="00E92E6F">
            <w:pPr>
              <w:rPr>
                <w:sz w:val="22"/>
                <w:szCs w:val="22"/>
              </w:rPr>
            </w:pPr>
          </w:p>
        </w:tc>
      </w:tr>
    </w:tbl>
    <w:p w:rsidR="00386B65" w:rsidRPr="00D21A58" w:rsidRDefault="007D6138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</w:t>
      </w:r>
      <w:r w:rsidR="00386B65" w:rsidRPr="00D21A58">
        <w:rPr>
          <w:sz w:val="22"/>
          <w:szCs w:val="22"/>
        </w:rPr>
        <w:t>CGDP-CEAEP nº 129/08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Interessado: Bruno Haddad Galvão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386B65" w:rsidRPr="00D21A58" w:rsidRDefault="00386B65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Pedro Antonio de Avellar</w:t>
      </w:r>
    </w:p>
    <w:p w:rsidR="008C70B8" w:rsidRDefault="008C70B8" w:rsidP="00386B65">
      <w:pPr>
        <w:rPr>
          <w:sz w:val="22"/>
          <w:szCs w:val="22"/>
        </w:rPr>
      </w:pPr>
    </w:p>
    <w:p w:rsidR="00203FD4" w:rsidRDefault="00203FD4" w:rsidP="00203FD4">
      <w:pPr>
        <w:rPr>
          <w:sz w:val="22"/>
          <w:szCs w:val="22"/>
        </w:rPr>
      </w:pPr>
      <w:r>
        <w:rPr>
          <w:sz w:val="22"/>
          <w:szCs w:val="22"/>
        </w:rPr>
        <w:t>CGDP-CEAEP nº 179/07</w:t>
      </w:r>
    </w:p>
    <w:p w:rsidR="00203FD4" w:rsidRDefault="00203FD4" w:rsidP="00203FD4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Interessado: Marcel Del Bianco Cestano</w:t>
      </w:r>
    </w:p>
    <w:p w:rsidR="00203FD4" w:rsidRDefault="00203FD4" w:rsidP="00203FD4">
      <w:pPr>
        <w:rPr>
          <w:sz w:val="22"/>
          <w:szCs w:val="22"/>
        </w:rPr>
      </w:pPr>
      <w:r>
        <w:rPr>
          <w:sz w:val="22"/>
          <w:szCs w:val="22"/>
        </w:rPr>
        <w:t>Assunto: Defensor Público em Estágio Probatório</w:t>
      </w:r>
    </w:p>
    <w:p w:rsidR="00203FD4" w:rsidRDefault="00203FD4" w:rsidP="00203FD4">
      <w:pPr>
        <w:rPr>
          <w:sz w:val="22"/>
          <w:szCs w:val="22"/>
        </w:rPr>
      </w:pPr>
      <w:r>
        <w:rPr>
          <w:sz w:val="22"/>
          <w:szCs w:val="22"/>
        </w:rPr>
        <w:t>Relator: Conselheiro Davi Eduardo Depiné Filho</w:t>
      </w:r>
    </w:p>
    <w:p w:rsidR="00203FD4" w:rsidRPr="00D21A58" w:rsidRDefault="00203FD4" w:rsidP="00386B65">
      <w:pPr>
        <w:rPr>
          <w:sz w:val="22"/>
          <w:szCs w:val="22"/>
        </w:rPr>
      </w:pPr>
    </w:p>
    <w:p w:rsidR="00C556A8" w:rsidRPr="00D21A58" w:rsidRDefault="00975BCB" w:rsidP="00C556A8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 xml:space="preserve">CGDP-CEAEP nº </w:t>
      </w:r>
      <w:r w:rsidR="00C556A8" w:rsidRPr="00D21A58">
        <w:rPr>
          <w:bCs/>
          <w:sz w:val="22"/>
          <w:szCs w:val="22"/>
        </w:rPr>
        <w:t xml:space="preserve">094/07 </w:t>
      </w:r>
    </w:p>
    <w:p w:rsidR="00C556A8" w:rsidRPr="00D21A58" w:rsidRDefault="00C556A8" w:rsidP="00C556A8">
      <w:pPr>
        <w:rPr>
          <w:sz w:val="22"/>
          <w:szCs w:val="22"/>
        </w:rPr>
      </w:pPr>
      <w:r w:rsidRPr="00D21A58">
        <w:rPr>
          <w:sz w:val="22"/>
          <w:szCs w:val="22"/>
        </w:rPr>
        <w:t>Interessado: Paulo Fernando Esteves de Alvarenga</w:t>
      </w:r>
    </w:p>
    <w:p w:rsidR="008C70B8" w:rsidRPr="00D21A58" w:rsidRDefault="00C556A8" w:rsidP="00386B65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556A8" w:rsidRPr="00D21A58" w:rsidRDefault="00C556A8" w:rsidP="00C556A8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C556A8" w:rsidRPr="00D21A58" w:rsidRDefault="00C556A8" w:rsidP="00386B65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073/07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Interessada: Daniela Thomaz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171/07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Interessado: Daniel Guimarães Zveibil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092/07 </w:t>
      </w:r>
    </w:p>
    <w:p w:rsidR="00A952C1" w:rsidRPr="00D21A58" w:rsidRDefault="00A8458D" w:rsidP="00A952C1">
      <w:pPr>
        <w:rPr>
          <w:sz w:val="22"/>
          <w:szCs w:val="22"/>
        </w:rPr>
      </w:pPr>
      <w:r>
        <w:rPr>
          <w:sz w:val="22"/>
          <w:szCs w:val="22"/>
        </w:rPr>
        <w:t>Interessada: Ana Paula de O</w:t>
      </w:r>
      <w:r w:rsidR="00A952C1" w:rsidRPr="00D21A58">
        <w:rPr>
          <w:sz w:val="22"/>
          <w:szCs w:val="22"/>
        </w:rPr>
        <w:t>liveira Castro Meirelles.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386B65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FF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051/08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Interessada: Taissa Nunes Vieira Pinheiro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386B65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FF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068/08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Interessado: Carlos Eduardo Targino da Silva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053/08 </w:t>
      </w: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A952C1" w:rsidRPr="00D21A58" w:rsidTr="00A952C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Interessada: Maria Beatriz de Alcantara Sá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082/08 </w:t>
      </w: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A952C1" w:rsidRPr="00D21A58" w:rsidTr="00A952C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Ricardo Augusto Wiziack Zago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107/08</w:t>
      </w:r>
      <w:r w:rsidRPr="00D21A58">
        <w:rPr>
          <w:bCs/>
          <w:sz w:val="22"/>
          <w:szCs w:val="22"/>
        </w:rPr>
        <w:t xml:space="preserve"> </w:t>
      </w: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A952C1" w:rsidRPr="00D21A58" w:rsidTr="00A952C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color w:val="000000"/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 xml:space="preserve">Interessado: </w:t>
            </w:r>
            <w:r w:rsidRPr="00D21A58">
              <w:rPr>
                <w:color w:val="000000"/>
                <w:sz w:val="22"/>
                <w:szCs w:val="22"/>
              </w:rPr>
              <w:t>Leandro de Marzo Barreto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039/08 </w:t>
      </w: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A952C1" w:rsidRPr="00D21A58" w:rsidTr="00A952C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color w:val="4F81BD"/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Wagner Ribeiro de Oliveira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032/08 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A952C1" w:rsidRPr="00D21A58" w:rsidTr="00A952C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Filovalter Moreira dos Santos Júnior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097/08 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A952C1" w:rsidRPr="00D21A58" w:rsidTr="00A952C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Interessada: Roseleine Aparecida da Silva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052/07</w:t>
      </w:r>
      <w:r w:rsidRPr="00D21A58">
        <w:rPr>
          <w:bCs/>
          <w:sz w:val="22"/>
          <w:szCs w:val="22"/>
        </w:rPr>
        <w:t xml:space="preserve"> 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A952C1" w:rsidRPr="00D21A58" w:rsidTr="00A952C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color w:val="000000"/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 xml:space="preserve">Interessado: </w:t>
            </w:r>
            <w:r w:rsidRPr="00D21A58">
              <w:rPr>
                <w:color w:val="000000"/>
                <w:sz w:val="22"/>
                <w:szCs w:val="22"/>
              </w:rPr>
              <w:t>Samir Nicolau Nassralla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1B78D1" w:rsidRPr="00D21A58" w:rsidRDefault="00F13CA8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CGDP-CEAEP  nº </w:t>
      </w:r>
      <w:r w:rsidR="001B78D1" w:rsidRPr="00D21A58">
        <w:rPr>
          <w:sz w:val="22"/>
          <w:szCs w:val="22"/>
        </w:rPr>
        <w:t>001/07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Interessado: Fabricio Pereira Quintanilha</w:t>
      </w:r>
    </w:p>
    <w:p w:rsidR="00F13CA8" w:rsidRPr="00D21A58" w:rsidRDefault="00F13CA8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F13CA8" w:rsidRPr="00D21A58" w:rsidRDefault="00F13CA8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F13CA8" w:rsidRPr="00D21A58" w:rsidRDefault="00F13CA8" w:rsidP="00A952C1">
      <w:pPr>
        <w:rPr>
          <w:sz w:val="22"/>
          <w:szCs w:val="22"/>
        </w:rPr>
      </w:pP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CGDP-CEAEP  nº 105/07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Interessada: Juliana Pavanelli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1B78D1" w:rsidRPr="00D21A58" w:rsidRDefault="001B78D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038/07 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A952C1" w:rsidRPr="00D21A58" w:rsidTr="00A952C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Interessada:</w:t>
            </w:r>
            <w:r w:rsidR="001B78D1" w:rsidRPr="00D21A58">
              <w:rPr>
                <w:sz w:val="22"/>
                <w:szCs w:val="22"/>
              </w:rPr>
              <w:t xml:space="preserve"> </w:t>
            </w:r>
            <w:r w:rsidRPr="00D21A58">
              <w:rPr>
                <w:sz w:val="22"/>
                <w:szCs w:val="22"/>
              </w:rPr>
              <w:t xml:space="preserve"> Helena Pires de Oliveira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108/07 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A952C1" w:rsidRPr="00D21A58" w:rsidTr="00A952C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Rafael Valle Vernaschi.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098/07 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A952C1" w:rsidRPr="00D21A58" w:rsidTr="00A952C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A952C1" w:rsidRPr="00D21A58" w:rsidRDefault="00A952C1" w:rsidP="00A952C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Rodrigo Figueiredo de Oliveira</w:t>
            </w:r>
          </w:p>
        </w:tc>
      </w:tr>
    </w:tbl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Denise Nakano Veronezi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085/07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Interessado: Florisvaldo Antônio Fiorentino Junior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M</w:t>
      </w:r>
      <w:r w:rsidR="00203FD4">
        <w:rPr>
          <w:sz w:val="22"/>
          <w:szCs w:val="22"/>
        </w:rPr>
        <w:t>ô</w:t>
      </w:r>
      <w:r w:rsidRPr="00D21A58">
        <w:rPr>
          <w:sz w:val="22"/>
          <w:szCs w:val="22"/>
        </w:rPr>
        <w:t>nica de Melo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158/07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Interessada: Ana Paula Romani Lima Milanezi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203FD4" w:rsidP="00A952C1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A952C1" w:rsidRPr="00D21A58">
        <w:rPr>
          <w:sz w:val="22"/>
          <w:szCs w:val="22"/>
        </w:rPr>
        <w:t>nica de Melo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067/07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Interessada: Debora Helena Daher Montes Forlin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lastRenderedPageBreak/>
        <w:t>Assunto: Defensor Público em Estágio Probatório</w:t>
      </w:r>
    </w:p>
    <w:p w:rsidR="00A952C1" w:rsidRPr="00D21A58" w:rsidRDefault="00203FD4" w:rsidP="00A952C1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A952C1" w:rsidRPr="00D21A58">
        <w:rPr>
          <w:sz w:val="22"/>
          <w:szCs w:val="22"/>
        </w:rPr>
        <w:t>nica de Melo</w:t>
      </w:r>
    </w:p>
    <w:p w:rsidR="00A952C1" w:rsidRPr="00D21A58" w:rsidRDefault="00A952C1" w:rsidP="00A952C1">
      <w:pPr>
        <w:rPr>
          <w:sz w:val="22"/>
          <w:szCs w:val="22"/>
        </w:rPr>
      </w:pPr>
    </w:p>
    <w:p w:rsidR="00A952C1" w:rsidRPr="00D21A58" w:rsidRDefault="00A952C1" w:rsidP="00A952C1">
      <w:pPr>
        <w:rPr>
          <w:bCs/>
          <w:color w:val="FF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026/08 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Interessada: Mariana Costa de Paiva</w:t>
      </w:r>
    </w:p>
    <w:p w:rsidR="00A952C1" w:rsidRPr="00D21A58" w:rsidRDefault="00A952C1" w:rsidP="00A952C1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A952C1" w:rsidRPr="00D21A58" w:rsidRDefault="00203FD4" w:rsidP="00A952C1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A952C1" w:rsidRPr="00D21A58">
        <w:rPr>
          <w:sz w:val="22"/>
          <w:szCs w:val="22"/>
        </w:rPr>
        <w:t>nica de Melo</w:t>
      </w:r>
    </w:p>
    <w:p w:rsidR="00C81782" w:rsidRPr="00D21A58" w:rsidRDefault="00C81782" w:rsidP="00A952C1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117/08</w:t>
      </w:r>
      <w:r w:rsidRPr="00D21A58">
        <w:rPr>
          <w:bCs/>
          <w:sz w:val="22"/>
          <w:szCs w:val="22"/>
        </w:rPr>
        <w:t xml:space="preserve"> </w:t>
      </w:r>
    </w:p>
    <w:p w:rsidR="00C81782" w:rsidRPr="00D21A58" w:rsidRDefault="00C81782" w:rsidP="00C81782">
      <w:pPr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>Interessado:</w:t>
      </w:r>
      <w:r w:rsidR="009D5E1D">
        <w:rPr>
          <w:color w:val="000000"/>
          <w:sz w:val="22"/>
          <w:szCs w:val="22"/>
        </w:rPr>
        <w:t xml:space="preserve"> Flavio </w:t>
      </w:r>
      <w:r w:rsidRPr="00D21A58">
        <w:rPr>
          <w:color w:val="000000"/>
          <w:sz w:val="22"/>
          <w:szCs w:val="22"/>
        </w:rPr>
        <w:t>de Oliveira Frias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203FD4" w:rsidP="00C81782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C81782" w:rsidRPr="00D21A58">
        <w:rPr>
          <w:sz w:val="22"/>
          <w:szCs w:val="22"/>
        </w:rPr>
        <w:t>nica de Melo</w:t>
      </w:r>
    </w:p>
    <w:p w:rsidR="00C81782" w:rsidRPr="00D21A58" w:rsidRDefault="00C81782" w:rsidP="00A952C1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106/07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Interessado: Octavio Ginez de Almeida Bueno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203FD4" w:rsidP="00C81782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C81782" w:rsidRPr="00D21A58">
        <w:rPr>
          <w:sz w:val="22"/>
          <w:szCs w:val="22"/>
        </w:rPr>
        <w:t>nica de Melo</w:t>
      </w:r>
    </w:p>
    <w:p w:rsidR="00C81782" w:rsidRPr="00D21A58" w:rsidRDefault="00C81782" w:rsidP="00A952C1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036/07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Interessada: Paula Longo Sanches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203FD4" w:rsidP="00C81782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C81782" w:rsidRPr="00D21A58">
        <w:rPr>
          <w:sz w:val="22"/>
          <w:szCs w:val="22"/>
        </w:rPr>
        <w:t>nica de Melo</w:t>
      </w:r>
    </w:p>
    <w:p w:rsidR="00C81782" w:rsidRPr="00D21A58" w:rsidRDefault="00C81782" w:rsidP="00A952C1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116/08</w:t>
      </w:r>
      <w:r w:rsidRPr="00D21A58">
        <w:rPr>
          <w:bCs/>
          <w:sz w:val="22"/>
          <w:szCs w:val="22"/>
        </w:rPr>
        <w:t xml:space="preserve"> </w:t>
      </w:r>
    </w:p>
    <w:p w:rsidR="00C81782" w:rsidRPr="00D21A58" w:rsidRDefault="00C81782" w:rsidP="00C81782">
      <w:pPr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 xml:space="preserve">Interessada: </w:t>
      </w:r>
      <w:r w:rsidRPr="00D21A58">
        <w:rPr>
          <w:color w:val="000000"/>
          <w:sz w:val="22"/>
          <w:szCs w:val="22"/>
        </w:rPr>
        <w:t>Debora Lopes de Carvalho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203FD4" w:rsidP="00C81782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C81782" w:rsidRPr="00D21A58">
        <w:rPr>
          <w:sz w:val="22"/>
          <w:szCs w:val="22"/>
        </w:rPr>
        <w:t>nica de Melo</w:t>
      </w:r>
    </w:p>
    <w:p w:rsidR="00C81782" w:rsidRPr="00D21A58" w:rsidRDefault="00C81782" w:rsidP="00A952C1">
      <w:pPr>
        <w:rPr>
          <w:sz w:val="22"/>
          <w:szCs w:val="22"/>
        </w:rPr>
      </w:pPr>
    </w:p>
    <w:p w:rsidR="00F13CA8" w:rsidRPr="00D21A58" w:rsidRDefault="00F13CA8" w:rsidP="00F13CA8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043/08 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Interessado: Helio Junqueira de Carvalho Neto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Relatora: Conselheira </w:t>
      </w:r>
      <w:r w:rsidR="00203FD4">
        <w:rPr>
          <w:sz w:val="22"/>
          <w:szCs w:val="22"/>
        </w:rPr>
        <w:t>Mô</w:t>
      </w:r>
      <w:r w:rsidRPr="00D21A58">
        <w:rPr>
          <w:sz w:val="22"/>
          <w:szCs w:val="22"/>
        </w:rPr>
        <w:t>nica de Melo</w:t>
      </w:r>
    </w:p>
    <w:p w:rsidR="00F13CA8" w:rsidRPr="00D21A58" w:rsidRDefault="00F13CA8" w:rsidP="00A952C1">
      <w:pPr>
        <w:rPr>
          <w:sz w:val="22"/>
          <w:szCs w:val="22"/>
        </w:rPr>
      </w:pPr>
    </w:p>
    <w:p w:rsidR="00F13CA8" w:rsidRPr="00D21A58" w:rsidRDefault="00F13CA8" w:rsidP="00F13CA8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 035/08</w:t>
      </w:r>
      <w:r w:rsidRPr="00D21A58">
        <w:rPr>
          <w:bCs/>
          <w:sz w:val="22"/>
          <w:szCs w:val="22"/>
        </w:rPr>
        <w:t xml:space="preserve"> 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Interessada: Catia Maria Brolazo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F13CA8" w:rsidRPr="00D21A58" w:rsidRDefault="00203FD4" w:rsidP="00F13CA8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F13CA8" w:rsidRPr="00D21A58">
        <w:rPr>
          <w:sz w:val="22"/>
          <w:szCs w:val="22"/>
        </w:rPr>
        <w:t>nica de Melo</w:t>
      </w:r>
    </w:p>
    <w:p w:rsidR="00F13CA8" w:rsidRPr="00D21A58" w:rsidRDefault="00F13CA8" w:rsidP="00A952C1">
      <w:pPr>
        <w:rPr>
          <w:sz w:val="22"/>
          <w:szCs w:val="22"/>
        </w:rPr>
      </w:pPr>
    </w:p>
    <w:p w:rsidR="00F13CA8" w:rsidRPr="00D21A58" w:rsidRDefault="00F13CA8" w:rsidP="00F13CA8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096/08 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Interessada: Diego Vale de Medeiros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F13CA8" w:rsidRPr="00D21A58" w:rsidRDefault="00203FD4" w:rsidP="00F13CA8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F13CA8" w:rsidRPr="00D21A58">
        <w:rPr>
          <w:sz w:val="22"/>
          <w:szCs w:val="22"/>
        </w:rPr>
        <w:t>nica de Melo</w:t>
      </w:r>
    </w:p>
    <w:p w:rsidR="00F13CA8" w:rsidRPr="00D21A58" w:rsidRDefault="00F13CA8" w:rsidP="00A952C1">
      <w:pPr>
        <w:rPr>
          <w:sz w:val="22"/>
          <w:szCs w:val="22"/>
        </w:rPr>
      </w:pPr>
    </w:p>
    <w:p w:rsidR="00F13CA8" w:rsidRPr="00D21A58" w:rsidRDefault="00F13CA8" w:rsidP="00F13CA8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107/07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Interessada: Jose Eduardo Mendes</w:t>
      </w:r>
    </w:p>
    <w:p w:rsidR="00F13CA8" w:rsidRPr="00D21A58" w:rsidRDefault="00F13CA8" w:rsidP="00F13CA8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F13CA8" w:rsidRPr="00D21A58" w:rsidRDefault="00203FD4" w:rsidP="00F13CA8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="00F13CA8" w:rsidRPr="00D21A58">
        <w:rPr>
          <w:sz w:val="22"/>
          <w:szCs w:val="22"/>
        </w:rPr>
        <w:t>nica de Melo</w:t>
      </w:r>
    </w:p>
    <w:p w:rsidR="0081141F" w:rsidRPr="00D21A58" w:rsidRDefault="0081141F" w:rsidP="00A952C1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061/08 </w:t>
      </w: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Interessada: Silvia Pontes Figueiredo</w:t>
            </w:r>
          </w:p>
        </w:tc>
      </w:tr>
    </w:tbl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Fernando Roberto Faria</w:t>
      </w:r>
    </w:p>
    <w:p w:rsidR="00C81782" w:rsidRPr="00D21A58" w:rsidRDefault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lastRenderedPageBreak/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013/07 </w:t>
      </w: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David Jose Vicente Martins</w:t>
            </w:r>
          </w:p>
        </w:tc>
      </w:tr>
    </w:tbl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Fernando Roberto Faria</w:t>
      </w:r>
    </w:p>
    <w:p w:rsidR="00C81782" w:rsidRPr="00D21A58" w:rsidRDefault="00C81782" w:rsidP="00A952C1">
      <w:pPr>
        <w:rPr>
          <w:sz w:val="22"/>
          <w:szCs w:val="22"/>
        </w:rPr>
      </w:pP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CGDP-CEAEP nº</w:t>
            </w:r>
            <w:r w:rsidR="0081141F" w:rsidRPr="00D21A58">
              <w:rPr>
                <w:sz w:val="22"/>
                <w:szCs w:val="22"/>
              </w:rPr>
              <w:t xml:space="preserve"> </w:t>
            </w:r>
            <w:r w:rsidRPr="00D21A58">
              <w:rPr>
                <w:sz w:val="22"/>
                <w:szCs w:val="22"/>
              </w:rPr>
              <w:t>003/07</w:t>
            </w:r>
          </w:p>
        </w:tc>
      </w:tr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Interessada: Janayna Lombisani</w:t>
            </w:r>
          </w:p>
        </w:tc>
      </w:tr>
    </w:tbl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Fernando Roberto Faria</w:t>
      </w:r>
    </w:p>
    <w:p w:rsidR="00C81782" w:rsidRPr="00D21A58" w:rsidRDefault="00C81782" w:rsidP="00A952C1">
      <w:pPr>
        <w:rPr>
          <w:sz w:val="22"/>
          <w:szCs w:val="22"/>
        </w:rPr>
      </w:pP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bCs/>
                <w:color w:val="000000"/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 xml:space="preserve">CGDP-CEAEP nº </w:t>
            </w:r>
            <w:r w:rsidRPr="00D21A58">
              <w:rPr>
                <w:bCs/>
                <w:color w:val="000000"/>
                <w:sz w:val="22"/>
                <w:szCs w:val="22"/>
              </w:rPr>
              <w:t>137/08</w:t>
            </w:r>
          </w:p>
        </w:tc>
      </w:tr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color w:val="000000"/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 xml:space="preserve">Interessada: </w:t>
            </w:r>
            <w:r w:rsidRPr="00D21A58">
              <w:rPr>
                <w:color w:val="000000"/>
                <w:sz w:val="22"/>
                <w:szCs w:val="22"/>
              </w:rPr>
              <w:t>Fernanda Caccavali Macedo Gama</w:t>
            </w:r>
          </w:p>
        </w:tc>
      </w:tr>
    </w:tbl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Fernando Roberto Faria</w:t>
      </w:r>
    </w:p>
    <w:p w:rsidR="00C81782" w:rsidRPr="00D21A58" w:rsidRDefault="00C81782" w:rsidP="00A952C1">
      <w:pPr>
        <w:rPr>
          <w:sz w:val="22"/>
          <w:szCs w:val="22"/>
        </w:rPr>
      </w:pPr>
    </w:p>
    <w:tbl>
      <w:tblPr>
        <w:tblW w:w="4300" w:type="dxa"/>
        <w:tblCellMar>
          <w:left w:w="0" w:type="dxa"/>
          <w:right w:w="0" w:type="dxa"/>
        </w:tblCellMar>
        <w:tblLook w:val="04A0"/>
      </w:tblPr>
      <w:tblGrid>
        <w:gridCol w:w="4300"/>
      </w:tblGrid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bCs/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 xml:space="preserve">CGDP-CEAEP nº </w:t>
            </w:r>
            <w:r w:rsidRPr="00D21A58">
              <w:rPr>
                <w:bCs/>
                <w:sz w:val="22"/>
                <w:szCs w:val="22"/>
              </w:rPr>
              <w:t>046/07</w:t>
            </w:r>
          </w:p>
        </w:tc>
      </w:tr>
      <w:tr w:rsidR="00C81782" w:rsidRPr="00D21A58" w:rsidTr="001B78D1">
        <w:trPr>
          <w:trHeight w:val="255"/>
        </w:trPr>
        <w:tc>
          <w:tcPr>
            <w:tcW w:w="4300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Interessada: Claudia Aoun Tannuri</w:t>
            </w:r>
          </w:p>
        </w:tc>
      </w:tr>
    </w:tbl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Fernando Roberto Faria</w:t>
      </w:r>
    </w:p>
    <w:p w:rsidR="00C81782" w:rsidRPr="00D21A58" w:rsidRDefault="00C81782" w:rsidP="00A952C1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105/08 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C81782" w:rsidRPr="00D21A58" w:rsidTr="001B78D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Thiago Santos Souza</w:t>
            </w:r>
          </w:p>
        </w:tc>
      </w:tr>
    </w:tbl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Elaine Moraes Ruas Souza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>089/08</w:t>
      </w:r>
    </w:p>
    <w:tbl>
      <w:tblPr>
        <w:tblW w:w="5361" w:type="dxa"/>
        <w:tblCellMar>
          <w:left w:w="0" w:type="dxa"/>
          <w:right w:w="0" w:type="dxa"/>
        </w:tblCellMar>
        <w:tblLook w:val="04A0"/>
      </w:tblPr>
      <w:tblGrid>
        <w:gridCol w:w="5361"/>
      </w:tblGrid>
      <w:tr w:rsidR="00C81782" w:rsidRPr="00D21A58" w:rsidTr="001B78D1">
        <w:trPr>
          <w:trHeight w:val="278"/>
        </w:trPr>
        <w:tc>
          <w:tcPr>
            <w:tcW w:w="5361" w:type="dxa"/>
            <w:shd w:val="clear" w:color="auto" w:fill="auto"/>
            <w:vAlign w:val="center"/>
            <w:hideMark/>
          </w:tcPr>
          <w:p w:rsidR="00C81782" w:rsidRPr="00D21A58" w:rsidRDefault="00C81782" w:rsidP="001B78D1">
            <w:pPr>
              <w:rPr>
                <w:sz w:val="22"/>
                <w:szCs w:val="22"/>
              </w:rPr>
            </w:pPr>
            <w:r w:rsidRPr="00D21A58">
              <w:rPr>
                <w:sz w:val="22"/>
                <w:szCs w:val="22"/>
              </w:rPr>
              <w:t>Interessado: Ricardo Fagundes Gouvêa</w:t>
            </w:r>
          </w:p>
        </w:tc>
      </w:tr>
    </w:tbl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 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Relatora: Conselheira Elaine Moraes Ruas Souza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194/07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Interessada: Debora de Vito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FF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116/07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Interessada: Ana Helena Aiba Aguemi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FF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024/08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Interessado: Saulo Dutra de Oliveira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FF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075/08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Interessada: Carolina Lot da Silva Nunes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018/08</w:t>
      </w:r>
      <w:r w:rsidRPr="00D21A58">
        <w:rPr>
          <w:bCs/>
          <w:sz w:val="22"/>
          <w:szCs w:val="22"/>
        </w:rPr>
        <w:t xml:space="preserve"> </w:t>
      </w:r>
    </w:p>
    <w:p w:rsidR="00C81782" w:rsidRPr="00D21A58" w:rsidRDefault="00C81782" w:rsidP="00C81782">
      <w:pPr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 xml:space="preserve">Interessada: </w:t>
      </w:r>
      <w:r w:rsidRPr="00D21A58">
        <w:rPr>
          <w:color w:val="000000"/>
          <w:sz w:val="22"/>
          <w:szCs w:val="22"/>
        </w:rPr>
        <w:t>Clarissa Portas Baptista da Luz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lastRenderedPageBreak/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866DCC" w:rsidRDefault="00C81782" w:rsidP="00C81782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>108/0</w:t>
      </w:r>
      <w:r w:rsidR="00866DCC">
        <w:rPr>
          <w:bCs/>
          <w:sz w:val="22"/>
          <w:szCs w:val="22"/>
        </w:rPr>
        <w:t>8</w:t>
      </w:r>
      <w:r w:rsidRPr="00D21A58">
        <w:rPr>
          <w:bCs/>
          <w:sz w:val="22"/>
          <w:szCs w:val="22"/>
        </w:rPr>
        <w:t xml:space="preserve">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Interessada: Maria Isabel Toledo Del 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021/08</w:t>
      </w:r>
      <w:r w:rsidRPr="00D21A58">
        <w:rPr>
          <w:bCs/>
          <w:sz w:val="22"/>
          <w:szCs w:val="22"/>
        </w:rPr>
        <w:t xml:space="preserve"> </w:t>
      </w:r>
    </w:p>
    <w:p w:rsidR="00C81782" w:rsidRPr="00D21A58" w:rsidRDefault="00C81782" w:rsidP="00C81782">
      <w:pPr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>Interessada:</w:t>
      </w:r>
      <w:r w:rsidRPr="00D21A58">
        <w:rPr>
          <w:color w:val="000000"/>
          <w:sz w:val="22"/>
          <w:szCs w:val="22"/>
        </w:rPr>
        <w:t xml:space="preserve"> Mariane Vinche Zampar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127/08</w:t>
      </w:r>
      <w:r w:rsidRPr="00D21A58">
        <w:rPr>
          <w:bCs/>
          <w:sz w:val="22"/>
          <w:szCs w:val="22"/>
        </w:rPr>
        <w:t xml:space="preserve"> </w:t>
      </w:r>
    </w:p>
    <w:p w:rsidR="00C81782" w:rsidRPr="00D21A58" w:rsidRDefault="00C81782" w:rsidP="00C81782">
      <w:pPr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>Interessada:</w:t>
      </w:r>
      <w:r w:rsidRPr="00D21A58">
        <w:rPr>
          <w:color w:val="000000"/>
          <w:sz w:val="22"/>
          <w:szCs w:val="22"/>
        </w:rPr>
        <w:t xml:space="preserve"> Thaluane Fonseca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000000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color w:val="000000"/>
          <w:sz w:val="22"/>
          <w:szCs w:val="22"/>
        </w:rPr>
        <w:t>113/07</w:t>
      </w:r>
      <w:r w:rsidRPr="00D21A58">
        <w:rPr>
          <w:bCs/>
          <w:sz w:val="22"/>
          <w:szCs w:val="22"/>
        </w:rPr>
        <w:t xml:space="preserve"> </w:t>
      </w:r>
    </w:p>
    <w:p w:rsidR="00C81782" w:rsidRPr="00D21A58" w:rsidRDefault="00C81782" w:rsidP="00C81782">
      <w:pPr>
        <w:rPr>
          <w:color w:val="000000"/>
          <w:sz w:val="22"/>
          <w:szCs w:val="22"/>
        </w:rPr>
      </w:pPr>
      <w:r w:rsidRPr="00D21A58">
        <w:rPr>
          <w:sz w:val="22"/>
          <w:szCs w:val="22"/>
        </w:rPr>
        <w:t>Interessada:</w:t>
      </w:r>
      <w:r w:rsidRPr="00D21A58">
        <w:rPr>
          <w:color w:val="000000"/>
          <w:sz w:val="22"/>
          <w:szCs w:val="22"/>
        </w:rPr>
        <w:t xml:space="preserve"> Simone de Oliveira Domingues Ladeira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color w:val="4F81BD"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color w:val="4F81BD"/>
          <w:sz w:val="22"/>
          <w:szCs w:val="22"/>
        </w:rPr>
        <w:t xml:space="preserve"> </w:t>
      </w:r>
      <w:r w:rsidRPr="00D21A58">
        <w:rPr>
          <w:bCs/>
          <w:sz w:val="22"/>
          <w:szCs w:val="22"/>
        </w:rPr>
        <w:t xml:space="preserve">094/08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Interessado: Orivaldo de Sousa Ginel Junior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096/07 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Interessado: Alexandre Orsi Neto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004/07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Interessada: Carla Ferreira Zapparoli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C81782" w:rsidRPr="00D21A58" w:rsidRDefault="00C81782" w:rsidP="00C81782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042/07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Interessado: Genival Torres Dantas Junior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C81782" w:rsidRPr="00D21A58" w:rsidRDefault="00C81782" w:rsidP="00C81782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C81782" w:rsidRPr="00D21A58" w:rsidRDefault="00C81782" w:rsidP="00C81782">
      <w:pPr>
        <w:rPr>
          <w:sz w:val="22"/>
          <w:szCs w:val="22"/>
        </w:rPr>
      </w:pPr>
    </w:p>
    <w:p w:rsidR="00D21A58" w:rsidRPr="00D21A58" w:rsidRDefault="00D21A58" w:rsidP="00D21A58">
      <w:pPr>
        <w:rPr>
          <w:sz w:val="22"/>
          <w:szCs w:val="22"/>
        </w:rPr>
      </w:pPr>
      <w:r w:rsidRPr="00D21A58">
        <w:rPr>
          <w:sz w:val="22"/>
          <w:szCs w:val="22"/>
        </w:rPr>
        <w:t xml:space="preserve">CGDP-CEAEP nº 101/08 </w:t>
      </w:r>
    </w:p>
    <w:p w:rsidR="00D21A58" w:rsidRPr="00D21A58" w:rsidRDefault="00D21A58" w:rsidP="00D21A58">
      <w:pPr>
        <w:rPr>
          <w:sz w:val="22"/>
          <w:szCs w:val="22"/>
        </w:rPr>
      </w:pPr>
      <w:r w:rsidRPr="00D21A58">
        <w:rPr>
          <w:sz w:val="22"/>
          <w:szCs w:val="22"/>
        </w:rPr>
        <w:t>Interessado: Danilo Mendes Silva de Oliveira</w:t>
      </w:r>
    </w:p>
    <w:p w:rsidR="00D21A58" w:rsidRPr="00D21A58" w:rsidRDefault="00D21A58" w:rsidP="00D21A58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D21A58" w:rsidRPr="00D21A58" w:rsidRDefault="00D21A58" w:rsidP="00D21A58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D21A58" w:rsidRPr="00D21A58" w:rsidRDefault="00D21A58" w:rsidP="00C81782">
      <w:pPr>
        <w:rPr>
          <w:sz w:val="22"/>
          <w:szCs w:val="22"/>
        </w:rPr>
      </w:pPr>
    </w:p>
    <w:p w:rsidR="00D21A58" w:rsidRPr="00D21A58" w:rsidRDefault="00D21A58" w:rsidP="00D21A58">
      <w:pPr>
        <w:rPr>
          <w:bCs/>
          <w:sz w:val="22"/>
          <w:szCs w:val="22"/>
        </w:rPr>
      </w:pPr>
      <w:r w:rsidRPr="00D21A58">
        <w:rPr>
          <w:sz w:val="22"/>
          <w:szCs w:val="22"/>
        </w:rPr>
        <w:t>CGDP-CEAEP nº</w:t>
      </w:r>
      <w:r w:rsidRPr="00D21A58">
        <w:rPr>
          <w:bCs/>
          <w:sz w:val="22"/>
          <w:szCs w:val="22"/>
        </w:rPr>
        <w:t xml:space="preserve"> 078/07</w:t>
      </w:r>
    </w:p>
    <w:p w:rsidR="00D21A58" w:rsidRPr="00D21A58" w:rsidRDefault="00D21A58" w:rsidP="00D21A58">
      <w:pPr>
        <w:rPr>
          <w:sz w:val="22"/>
          <w:szCs w:val="22"/>
        </w:rPr>
      </w:pPr>
      <w:r w:rsidRPr="00D21A58">
        <w:rPr>
          <w:sz w:val="22"/>
          <w:szCs w:val="22"/>
        </w:rPr>
        <w:t>Interessada: Maira Coraci Diniz</w:t>
      </w:r>
    </w:p>
    <w:p w:rsidR="00D21A58" w:rsidRPr="00D21A58" w:rsidRDefault="00D21A58" w:rsidP="00D21A58">
      <w:pPr>
        <w:rPr>
          <w:sz w:val="22"/>
          <w:szCs w:val="22"/>
        </w:rPr>
      </w:pPr>
      <w:r w:rsidRPr="00D21A58">
        <w:rPr>
          <w:sz w:val="22"/>
          <w:szCs w:val="22"/>
        </w:rPr>
        <w:t>Assunto: Defensor Público em Estágio Probatório</w:t>
      </w:r>
    </w:p>
    <w:p w:rsidR="00D21A58" w:rsidRPr="00830B8E" w:rsidRDefault="00D21A58" w:rsidP="00D21A58">
      <w:pPr>
        <w:rPr>
          <w:sz w:val="22"/>
          <w:szCs w:val="22"/>
        </w:rPr>
      </w:pPr>
      <w:r w:rsidRPr="00D21A58">
        <w:rPr>
          <w:sz w:val="22"/>
          <w:szCs w:val="22"/>
        </w:rPr>
        <w:t>Relator: Conselheiro Tiago Fensterseifer</w:t>
      </w:r>
    </w:p>
    <w:p w:rsidR="00D21A58" w:rsidRDefault="00D21A58" w:rsidP="00C81782">
      <w:pPr>
        <w:rPr>
          <w:sz w:val="22"/>
          <w:szCs w:val="22"/>
        </w:rPr>
      </w:pPr>
    </w:p>
    <w:p w:rsidR="00203FD4" w:rsidRPr="00D21A58" w:rsidRDefault="00203FD4" w:rsidP="00203FD4">
      <w:pPr>
        <w:rPr>
          <w:bCs/>
          <w:color w:val="953735"/>
          <w:sz w:val="22"/>
          <w:szCs w:val="22"/>
        </w:rPr>
      </w:pPr>
      <w:r w:rsidRPr="00D21A58">
        <w:rPr>
          <w:sz w:val="22"/>
          <w:szCs w:val="22"/>
        </w:rPr>
        <w:t>CGDP-PAD nº</w:t>
      </w:r>
      <w:r w:rsidRPr="00D21A58">
        <w:rPr>
          <w:bCs/>
          <w:sz w:val="22"/>
          <w:szCs w:val="22"/>
        </w:rPr>
        <w:t xml:space="preserve"> 001/09 </w:t>
      </w:r>
    </w:p>
    <w:p w:rsidR="00203FD4" w:rsidRPr="00D21A58" w:rsidRDefault="00203FD4" w:rsidP="00203FD4">
      <w:pPr>
        <w:rPr>
          <w:bCs/>
          <w:color w:val="953735"/>
          <w:sz w:val="22"/>
          <w:szCs w:val="22"/>
        </w:rPr>
      </w:pPr>
      <w:r w:rsidRPr="00D21A58">
        <w:rPr>
          <w:sz w:val="22"/>
          <w:szCs w:val="22"/>
        </w:rPr>
        <w:lastRenderedPageBreak/>
        <w:t xml:space="preserve">Assunto: </w:t>
      </w:r>
      <w:r w:rsidRPr="00D21A58">
        <w:rPr>
          <w:bCs/>
          <w:sz w:val="22"/>
          <w:szCs w:val="22"/>
        </w:rPr>
        <w:t>Processo Administrativo Disciplinar</w:t>
      </w:r>
    </w:p>
    <w:p w:rsidR="00203FD4" w:rsidRPr="00D21A58" w:rsidRDefault="00203FD4" w:rsidP="00203FD4">
      <w:pPr>
        <w:rPr>
          <w:sz w:val="22"/>
          <w:szCs w:val="22"/>
        </w:rPr>
      </w:pPr>
      <w:r>
        <w:rPr>
          <w:sz w:val="22"/>
          <w:szCs w:val="22"/>
        </w:rPr>
        <w:t>Relatora: Conselheira Mô</w:t>
      </w:r>
      <w:r w:rsidRPr="00D21A58">
        <w:rPr>
          <w:sz w:val="22"/>
          <w:szCs w:val="22"/>
        </w:rPr>
        <w:t>nica de Melo</w:t>
      </w:r>
    </w:p>
    <w:p w:rsidR="00203FD4" w:rsidRDefault="00203FD4" w:rsidP="00C81782">
      <w:pPr>
        <w:rPr>
          <w:sz w:val="22"/>
          <w:szCs w:val="22"/>
        </w:rPr>
      </w:pPr>
    </w:p>
    <w:sectPr w:rsidR="00203FD4" w:rsidSect="00AF081E">
      <w:footerReference w:type="default" r:id="rId8"/>
      <w:pgSz w:w="12240" w:h="15840"/>
      <w:pgMar w:top="1276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7B2" w:rsidRDefault="002967B2" w:rsidP="00A8060E">
      <w:r>
        <w:separator/>
      </w:r>
    </w:p>
  </w:endnote>
  <w:endnote w:type="continuationSeparator" w:id="0">
    <w:p w:rsidR="002967B2" w:rsidRDefault="002967B2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D21A58" w:rsidRDefault="006A3C86" w:rsidP="00C24573">
        <w:pPr>
          <w:pStyle w:val="Rodap"/>
          <w:jc w:val="right"/>
        </w:pPr>
        <w:fldSimple w:instr=" PAGE   \* MERGEFORMAT ">
          <w:r w:rsidR="00E3061C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7B2" w:rsidRDefault="002967B2" w:rsidP="00A8060E">
      <w:r>
        <w:separator/>
      </w:r>
    </w:p>
  </w:footnote>
  <w:footnote w:type="continuationSeparator" w:id="0">
    <w:p w:rsidR="002967B2" w:rsidRDefault="002967B2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11"/>
  </w:num>
  <w:num w:numId="20">
    <w:abstractNumId w:val="4"/>
  </w:num>
  <w:num w:numId="21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1AD6"/>
    <w:rsid w:val="00001FEA"/>
    <w:rsid w:val="00005CEB"/>
    <w:rsid w:val="000070AF"/>
    <w:rsid w:val="00013917"/>
    <w:rsid w:val="00015192"/>
    <w:rsid w:val="0002016E"/>
    <w:rsid w:val="0002178B"/>
    <w:rsid w:val="00022663"/>
    <w:rsid w:val="00027DE0"/>
    <w:rsid w:val="000307E8"/>
    <w:rsid w:val="00031E84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7A3"/>
    <w:rsid w:val="00050A47"/>
    <w:rsid w:val="0005367D"/>
    <w:rsid w:val="000550C5"/>
    <w:rsid w:val="00055D61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6937"/>
    <w:rsid w:val="00087DA3"/>
    <w:rsid w:val="00091783"/>
    <w:rsid w:val="0009199E"/>
    <w:rsid w:val="000937C1"/>
    <w:rsid w:val="00095195"/>
    <w:rsid w:val="00095F90"/>
    <w:rsid w:val="0009656A"/>
    <w:rsid w:val="000975C0"/>
    <w:rsid w:val="00097F3B"/>
    <w:rsid w:val="000A4764"/>
    <w:rsid w:val="000A5D3C"/>
    <w:rsid w:val="000A70AE"/>
    <w:rsid w:val="000B1F9F"/>
    <w:rsid w:val="000B5374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74B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0FE6"/>
    <w:rsid w:val="00111DE6"/>
    <w:rsid w:val="001122C3"/>
    <w:rsid w:val="00114832"/>
    <w:rsid w:val="00116226"/>
    <w:rsid w:val="00116277"/>
    <w:rsid w:val="00117B37"/>
    <w:rsid w:val="00123CF8"/>
    <w:rsid w:val="00125297"/>
    <w:rsid w:val="00125682"/>
    <w:rsid w:val="0012595A"/>
    <w:rsid w:val="00127985"/>
    <w:rsid w:val="0013408A"/>
    <w:rsid w:val="0013482B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B114F"/>
    <w:rsid w:val="001B1322"/>
    <w:rsid w:val="001B27F2"/>
    <w:rsid w:val="001B2B3C"/>
    <w:rsid w:val="001B34CD"/>
    <w:rsid w:val="001B4001"/>
    <w:rsid w:val="001B55A6"/>
    <w:rsid w:val="001B744D"/>
    <w:rsid w:val="001B7558"/>
    <w:rsid w:val="001B78D1"/>
    <w:rsid w:val="001C025D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1F765B"/>
    <w:rsid w:val="0020020B"/>
    <w:rsid w:val="002038D8"/>
    <w:rsid w:val="00203FD4"/>
    <w:rsid w:val="0020479B"/>
    <w:rsid w:val="002049A9"/>
    <w:rsid w:val="00205CD1"/>
    <w:rsid w:val="0020737E"/>
    <w:rsid w:val="00210B45"/>
    <w:rsid w:val="00211796"/>
    <w:rsid w:val="00215A79"/>
    <w:rsid w:val="00215D5C"/>
    <w:rsid w:val="0021609A"/>
    <w:rsid w:val="00222D9D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60DB"/>
    <w:rsid w:val="002967B2"/>
    <w:rsid w:val="002977ED"/>
    <w:rsid w:val="002A0EE0"/>
    <w:rsid w:val="002A4ACE"/>
    <w:rsid w:val="002A5D00"/>
    <w:rsid w:val="002A67C1"/>
    <w:rsid w:val="002A6A9F"/>
    <w:rsid w:val="002B0711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07422"/>
    <w:rsid w:val="003113D8"/>
    <w:rsid w:val="00311CF8"/>
    <w:rsid w:val="00312383"/>
    <w:rsid w:val="00313105"/>
    <w:rsid w:val="003167EE"/>
    <w:rsid w:val="00316BB8"/>
    <w:rsid w:val="00325102"/>
    <w:rsid w:val="00325997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C61"/>
    <w:rsid w:val="00371263"/>
    <w:rsid w:val="00371734"/>
    <w:rsid w:val="00371FDA"/>
    <w:rsid w:val="00373D46"/>
    <w:rsid w:val="00374300"/>
    <w:rsid w:val="00374F6D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1586"/>
    <w:rsid w:val="00393EC5"/>
    <w:rsid w:val="00396289"/>
    <w:rsid w:val="00396F31"/>
    <w:rsid w:val="003A4C2D"/>
    <w:rsid w:val="003A737B"/>
    <w:rsid w:val="003A7F45"/>
    <w:rsid w:val="003B2A16"/>
    <w:rsid w:val="003B37A0"/>
    <w:rsid w:val="003C065E"/>
    <w:rsid w:val="003C320E"/>
    <w:rsid w:val="003C5083"/>
    <w:rsid w:val="003C7B70"/>
    <w:rsid w:val="003D195D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3674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622D8"/>
    <w:rsid w:val="00462FA2"/>
    <w:rsid w:val="00466360"/>
    <w:rsid w:val="0046636F"/>
    <w:rsid w:val="004671CD"/>
    <w:rsid w:val="00470E3C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379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FD3"/>
    <w:rsid w:val="004D00F3"/>
    <w:rsid w:val="004D1A98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3D7"/>
    <w:rsid w:val="00504880"/>
    <w:rsid w:val="005060C1"/>
    <w:rsid w:val="005061AA"/>
    <w:rsid w:val="00510ECE"/>
    <w:rsid w:val="0051115A"/>
    <w:rsid w:val="00513BE2"/>
    <w:rsid w:val="005141EB"/>
    <w:rsid w:val="005148F7"/>
    <w:rsid w:val="00514C32"/>
    <w:rsid w:val="00515547"/>
    <w:rsid w:val="005168AA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6E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73EA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B2D"/>
    <w:rsid w:val="006644D9"/>
    <w:rsid w:val="00664A7A"/>
    <w:rsid w:val="00665482"/>
    <w:rsid w:val="00665E42"/>
    <w:rsid w:val="006662C1"/>
    <w:rsid w:val="00670755"/>
    <w:rsid w:val="00671FA3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965D2"/>
    <w:rsid w:val="006A001D"/>
    <w:rsid w:val="006A1B34"/>
    <w:rsid w:val="006A3C86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1B58"/>
    <w:rsid w:val="0070261E"/>
    <w:rsid w:val="00704370"/>
    <w:rsid w:val="00704A3A"/>
    <w:rsid w:val="00715759"/>
    <w:rsid w:val="00716168"/>
    <w:rsid w:val="007161AA"/>
    <w:rsid w:val="00721CCD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46424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1A80"/>
    <w:rsid w:val="00792886"/>
    <w:rsid w:val="00795DBA"/>
    <w:rsid w:val="00797F98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55A4"/>
    <w:rsid w:val="007D57B4"/>
    <w:rsid w:val="007D6138"/>
    <w:rsid w:val="007D70DA"/>
    <w:rsid w:val="007D72C7"/>
    <w:rsid w:val="007E065C"/>
    <w:rsid w:val="007E7C88"/>
    <w:rsid w:val="007F2E64"/>
    <w:rsid w:val="007F5BBE"/>
    <w:rsid w:val="007F5EB3"/>
    <w:rsid w:val="007F66A2"/>
    <w:rsid w:val="00800CA2"/>
    <w:rsid w:val="00801E15"/>
    <w:rsid w:val="00802C12"/>
    <w:rsid w:val="00806F46"/>
    <w:rsid w:val="0081141F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40E5F"/>
    <w:rsid w:val="00841F17"/>
    <w:rsid w:val="00843100"/>
    <w:rsid w:val="00844CE9"/>
    <w:rsid w:val="008450CE"/>
    <w:rsid w:val="008458C8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58A3"/>
    <w:rsid w:val="008B60A7"/>
    <w:rsid w:val="008B7C3A"/>
    <w:rsid w:val="008C0D3B"/>
    <w:rsid w:val="008C398F"/>
    <w:rsid w:val="008C6EA0"/>
    <w:rsid w:val="008C70B8"/>
    <w:rsid w:val="008C7F23"/>
    <w:rsid w:val="008D11D4"/>
    <w:rsid w:val="008D36FB"/>
    <w:rsid w:val="008D445B"/>
    <w:rsid w:val="008D4483"/>
    <w:rsid w:val="008D567E"/>
    <w:rsid w:val="008D57AB"/>
    <w:rsid w:val="008D728D"/>
    <w:rsid w:val="008E05B9"/>
    <w:rsid w:val="008E1463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3141"/>
    <w:rsid w:val="0097325D"/>
    <w:rsid w:val="00974B00"/>
    <w:rsid w:val="00975BCB"/>
    <w:rsid w:val="00980A71"/>
    <w:rsid w:val="00981A20"/>
    <w:rsid w:val="00987140"/>
    <w:rsid w:val="009879E5"/>
    <w:rsid w:val="0099106E"/>
    <w:rsid w:val="0099110B"/>
    <w:rsid w:val="00996DD8"/>
    <w:rsid w:val="009A084F"/>
    <w:rsid w:val="009A26BA"/>
    <w:rsid w:val="009A5F8D"/>
    <w:rsid w:val="009A6E5B"/>
    <w:rsid w:val="009A6EF1"/>
    <w:rsid w:val="009B0D63"/>
    <w:rsid w:val="009B1131"/>
    <w:rsid w:val="009B124E"/>
    <w:rsid w:val="009B344A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2A72"/>
    <w:rsid w:val="00A748D5"/>
    <w:rsid w:val="00A74FB1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6186"/>
    <w:rsid w:val="00A96F82"/>
    <w:rsid w:val="00AA16EF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69BF"/>
    <w:rsid w:val="00AC5192"/>
    <w:rsid w:val="00AC64C7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781E"/>
    <w:rsid w:val="00AE796C"/>
    <w:rsid w:val="00AF01C1"/>
    <w:rsid w:val="00AF081E"/>
    <w:rsid w:val="00AF34D7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1751C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56B7"/>
    <w:rsid w:val="00B67887"/>
    <w:rsid w:val="00B70062"/>
    <w:rsid w:val="00B71985"/>
    <w:rsid w:val="00B71DB8"/>
    <w:rsid w:val="00B7219C"/>
    <w:rsid w:val="00B726E3"/>
    <w:rsid w:val="00B72F8A"/>
    <w:rsid w:val="00B736CC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4162"/>
    <w:rsid w:val="00BE4B4B"/>
    <w:rsid w:val="00BE7573"/>
    <w:rsid w:val="00BF1B0E"/>
    <w:rsid w:val="00BF2EA2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2457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56A8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55F2"/>
    <w:rsid w:val="00D75E4A"/>
    <w:rsid w:val="00D75F9D"/>
    <w:rsid w:val="00D77261"/>
    <w:rsid w:val="00D805AC"/>
    <w:rsid w:val="00D81FED"/>
    <w:rsid w:val="00D868B0"/>
    <w:rsid w:val="00D87711"/>
    <w:rsid w:val="00D90A7B"/>
    <w:rsid w:val="00D918DC"/>
    <w:rsid w:val="00D93F1A"/>
    <w:rsid w:val="00D95D11"/>
    <w:rsid w:val="00D9716A"/>
    <w:rsid w:val="00DA000B"/>
    <w:rsid w:val="00DA2DF7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E2BD5"/>
    <w:rsid w:val="00DE3005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50B0C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8361E"/>
    <w:rsid w:val="00E904CD"/>
    <w:rsid w:val="00E90A36"/>
    <w:rsid w:val="00E91B07"/>
    <w:rsid w:val="00E92A59"/>
    <w:rsid w:val="00E95D11"/>
    <w:rsid w:val="00E96BAE"/>
    <w:rsid w:val="00E975EA"/>
    <w:rsid w:val="00E97BD8"/>
    <w:rsid w:val="00EA1E0F"/>
    <w:rsid w:val="00EA228C"/>
    <w:rsid w:val="00EA3939"/>
    <w:rsid w:val="00EA5683"/>
    <w:rsid w:val="00EA5A5D"/>
    <w:rsid w:val="00EA62C7"/>
    <w:rsid w:val="00EB08F8"/>
    <w:rsid w:val="00EB0FBA"/>
    <w:rsid w:val="00EB225E"/>
    <w:rsid w:val="00EB3B62"/>
    <w:rsid w:val="00EB43CE"/>
    <w:rsid w:val="00EB6B8B"/>
    <w:rsid w:val="00EC0A71"/>
    <w:rsid w:val="00EC1106"/>
    <w:rsid w:val="00EC1BC7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1B4D"/>
    <w:rsid w:val="00EF41D3"/>
    <w:rsid w:val="00EF731B"/>
    <w:rsid w:val="00F000EA"/>
    <w:rsid w:val="00F01381"/>
    <w:rsid w:val="00F03C42"/>
    <w:rsid w:val="00F100F3"/>
    <w:rsid w:val="00F10B94"/>
    <w:rsid w:val="00F11A28"/>
    <w:rsid w:val="00F13431"/>
    <w:rsid w:val="00F13C90"/>
    <w:rsid w:val="00F13CA8"/>
    <w:rsid w:val="00F14D66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50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0D12"/>
    <w:rsid w:val="00FE1BA8"/>
    <w:rsid w:val="00FE32B6"/>
    <w:rsid w:val="00FE689B"/>
    <w:rsid w:val="00FE6D25"/>
    <w:rsid w:val="00FF24E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793D-5544-4842-9F2B-65E3B32E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1771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15</cp:revision>
  <cp:lastPrinted>2009-07-22T17:46:00Z</cp:lastPrinted>
  <dcterms:created xsi:type="dcterms:W3CDTF">2009-07-21T15:47:00Z</dcterms:created>
  <dcterms:modified xsi:type="dcterms:W3CDTF">2009-07-22T17:47:00Z</dcterms:modified>
</cp:coreProperties>
</file>